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4EF49367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7C7BDF9" w14:textId="6457BFE0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</w:p>
    <w:p w14:paraId="64CFADFB" w14:textId="78784E99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0E525CB0" w14:textId="402032CB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787FB71B" w14:textId="52BD99FD" w:rsidR="00477F47" w:rsidRDefault="00477F47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215821A5" w14:textId="77777777" w:rsidR="005069BE" w:rsidRPr="00477F47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13A420C1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="00142E57">
        <w:rPr>
          <w:b/>
          <w:sz w:val="18"/>
          <w:szCs w:val="18"/>
        </w:rPr>
        <w:t>„Nákup sloupového zvedáku pro OŘ PHA 2024“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technické parametry požadované v Dílu 3 </w:t>
      </w:r>
      <w:r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="00667ACE">
        <w:rPr>
          <w:rFonts w:eastAsia="Times New Roman" w:cs="Times New Roman"/>
          <w:sz w:val="18"/>
          <w:szCs w:val="18"/>
          <w:lang w:eastAsia="cs-CZ"/>
        </w:rPr>
        <w:t>Specifikace předmětu koupě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 Výzvy k podání nabídky. </w:t>
      </w:r>
    </w:p>
    <w:p w14:paraId="47ED7D9E" w14:textId="4D0F68EB" w:rsidR="003927C3" w:rsidRDefault="003927C3" w:rsidP="00142E57">
      <w:pPr>
        <w:spacing w:after="0"/>
      </w:pPr>
    </w:p>
    <w:tbl>
      <w:tblPr>
        <w:tblStyle w:val="Svtltabulkasmkou1"/>
        <w:tblW w:w="9346" w:type="dxa"/>
        <w:tblLook w:val="04A0" w:firstRow="1" w:lastRow="0" w:firstColumn="1" w:lastColumn="0" w:noHBand="0" w:noVBand="1"/>
      </w:tblPr>
      <w:tblGrid>
        <w:gridCol w:w="1271"/>
        <w:gridCol w:w="4820"/>
        <w:gridCol w:w="1498"/>
        <w:gridCol w:w="1757"/>
      </w:tblGrid>
      <w:tr w:rsidR="009449B8" w:rsidRPr="00C502D5" w14:paraId="1EB01C0F" w14:textId="77777777" w:rsidTr="00E15C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Merge w:val="restart"/>
            <w:hideMark/>
          </w:tcPr>
          <w:p w14:paraId="7CF8FCD2" w14:textId="77777777" w:rsidR="003927C3" w:rsidRPr="00142E57" w:rsidRDefault="003927C3" w:rsidP="000A6830">
            <w:pPr>
              <w:jc w:val="center"/>
              <w:rPr>
                <w:rFonts w:cs="Arial"/>
                <w:b w:val="0"/>
                <w:sz w:val="18"/>
                <w:szCs w:val="18"/>
              </w:rPr>
            </w:pPr>
            <w:r w:rsidRPr="00142E57">
              <w:rPr>
                <w:rFonts w:cs="Arial"/>
                <w:sz w:val="18"/>
                <w:szCs w:val="18"/>
              </w:rPr>
              <w:t>Zboží</w:t>
            </w:r>
          </w:p>
        </w:tc>
        <w:tc>
          <w:tcPr>
            <w:tcW w:w="4820" w:type="dxa"/>
            <w:vMerge w:val="restart"/>
            <w:hideMark/>
          </w:tcPr>
          <w:p w14:paraId="7708101A" w14:textId="77777777" w:rsidR="003927C3" w:rsidRPr="00142E57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8"/>
                <w:szCs w:val="18"/>
              </w:rPr>
            </w:pPr>
            <w:r w:rsidRPr="00142E57">
              <w:rPr>
                <w:rFonts w:cs="Arial"/>
                <w:sz w:val="18"/>
                <w:szCs w:val="18"/>
              </w:rPr>
              <w:t>Požadované technické parametry</w:t>
            </w:r>
          </w:p>
        </w:tc>
        <w:tc>
          <w:tcPr>
            <w:tcW w:w="1498" w:type="dxa"/>
            <w:vMerge w:val="restart"/>
            <w:hideMark/>
          </w:tcPr>
          <w:p w14:paraId="0B5EB38E" w14:textId="77777777" w:rsidR="003927C3" w:rsidRPr="00142E57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8"/>
                <w:szCs w:val="18"/>
              </w:rPr>
            </w:pPr>
            <w:r w:rsidRPr="00142E57">
              <w:rPr>
                <w:rFonts w:cs="Arial"/>
                <w:sz w:val="18"/>
                <w:szCs w:val="18"/>
                <w:highlight w:val="yellow"/>
              </w:rPr>
              <w:t>Výrobce *</w:t>
            </w:r>
          </w:p>
        </w:tc>
        <w:tc>
          <w:tcPr>
            <w:tcW w:w="1757" w:type="dxa"/>
            <w:vMerge w:val="restart"/>
            <w:hideMark/>
          </w:tcPr>
          <w:p w14:paraId="4B1AF6AC" w14:textId="77777777" w:rsidR="003927C3" w:rsidRPr="00142E57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8"/>
                <w:szCs w:val="18"/>
                <w:highlight w:val="yellow"/>
              </w:rPr>
            </w:pPr>
            <w:r w:rsidRPr="00142E57">
              <w:rPr>
                <w:rFonts w:cs="Arial"/>
                <w:sz w:val="18"/>
                <w:szCs w:val="18"/>
                <w:highlight w:val="yellow"/>
              </w:rPr>
              <w:t>Model</w:t>
            </w:r>
          </w:p>
          <w:p w14:paraId="64760524" w14:textId="77777777" w:rsidR="003927C3" w:rsidRPr="00142E57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8"/>
                <w:szCs w:val="18"/>
              </w:rPr>
            </w:pPr>
            <w:r w:rsidRPr="00142E57">
              <w:rPr>
                <w:rFonts w:cs="Arial"/>
                <w:sz w:val="18"/>
                <w:szCs w:val="18"/>
                <w:highlight w:val="yellow"/>
              </w:rPr>
              <w:t>(typ, označení) *</w:t>
            </w:r>
          </w:p>
        </w:tc>
      </w:tr>
      <w:tr w:rsidR="009449B8" w:rsidRPr="00C502D5" w14:paraId="5F7B9C68" w14:textId="77777777" w:rsidTr="00E15C02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Merge/>
            <w:hideMark/>
          </w:tcPr>
          <w:p w14:paraId="65312717" w14:textId="77777777" w:rsidR="003927C3" w:rsidRPr="00142E57" w:rsidRDefault="003927C3" w:rsidP="000A683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820" w:type="dxa"/>
            <w:vMerge/>
            <w:hideMark/>
          </w:tcPr>
          <w:p w14:paraId="29B58DAD" w14:textId="77777777" w:rsidR="003927C3" w:rsidRPr="00142E57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498" w:type="dxa"/>
            <w:vMerge/>
            <w:hideMark/>
          </w:tcPr>
          <w:p w14:paraId="3508E40A" w14:textId="77777777" w:rsidR="003927C3" w:rsidRPr="00142E57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57" w:type="dxa"/>
            <w:vMerge/>
            <w:hideMark/>
          </w:tcPr>
          <w:p w14:paraId="31212455" w14:textId="77777777" w:rsidR="003927C3" w:rsidRPr="00142E57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9449B8" w:rsidRPr="00C502D5" w14:paraId="5D7626A5" w14:textId="77777777" w:rsidTr="00E15C02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242C1F38" w14:textId="7E7516FF" w:rsidR="003927C3" w:rsidRPr="00142E57" w:rsidRDefault="00142E57" w:rsidP="00460C5A">
            <w:pPr>
              <w:rPr>
                <w:rFonts w:cs="Arial"/>
                <w:sz w:val="18"/>
                <w:szCs w:val="18"/>
              </w:rPr>
            </w:pPr>
            <w:r w:rsidRPr="00142E57">
              <w:rPr>
                <w:rFonts w:cs="Arial"/>
                <w:sz w:val="18"/>
                <w:szCs w:val="18"/>
              </w:rPr>
              <w:t>Sloupový zvedák</w:t>
            </w:r>
          </w:p>
        </w:tc>
        <w:tc>
          <w:tcPr>
            <w:tcW w:w="4820" w:type="dxa"/>
            <w:hideMark/>
          </w:tcPr>
          <w:p w14:paraId="06CCE079" w14:textId="60008167" w:rsidR="00C36C70" w:rsidRPr="00C36C70" w:rsidRDefault="00C36C70" w:rsidP="00B771EE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64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C36C70">
              <w:rPr>
                <w:rFonts w:eastAsia="Verdana" w:cs="Arial"/>
                <w:sz w:val="18"/>
                <w:szCs w:val="18"/>
              </w:rPr>
              <w:t xml:space="preserve">Nosnost: </w:t>
            </w:r>
            <w:r w:rsidRPr="00C36C70">
              <w:rPr>
                <w:rFonts w:eastAsia="Verdana" w:cs="Arial"/>
                <w:sz w:val="18"/>
                <w:szCs w:val="18"/>
              </w:rPr>
              <w:tab/>
            </w:r>
            <w:r w:rsidRPr="00C36C70">
              <w:rPr>
                <w:rFonts w:eastAsia="Verdana" w:cs="Arial"/>
                <w:sz w:val="18"/>
                <w:szCs w:val="18"/>
              </w:rPr>
              <w:tab/>
            </w:r>
            <w:r w:rsidR="00BC3BD7">
              <w:rPr>
                <w:rFonts w:eastAsia="Verdana" w:cs="Arial"/>
                <w:sz w:val="18"/>
                <w:szCs w:val="18"/>
              </w:rPr>
              <w:tab/>
            </w:r>
            <w:r w:rsidRPr="00C36C70">
              <w:rPr>
                <w:rFonts w:eastAsia="Verdana" w:cs="Arial"/>
                <w:sz w:val="18"/>
                <w:szCs w:val="18"/>
              </w:rPr>
              <w:t xml:space="preserve">min. 10000 kg </w:t>
            </w:r>
            <w:r w:rsidR="00B771EE">
              <w:rPr>
                <w:rFonts w:eastAsia="Verdana" w:cs="Arial"/>
                <w:sz w:val="18"/>
                <w:szCs w:val="18"/>
              </w:rPr>
              <w:t>–</w:t>
            </w:r>
            <w:r w:rsidRPr="00C36C70">
              <w:rPr>
                <w:rFonts w:eastAsia="Verdana" w:cs="Arial"/>
                <w:sz w:val="18"/>
                <w:szCs w:val="18"/>
              </w:rPr>
              <w:t xml:space="preserve"> 1</w:t>
            </w:r>
            <w:r w:rsidR="00B771EE">
              <w:rPr>
                <w:rFonts w:eastAsia="Verdana" w:cs="Arial"/>
                <w:sz w:val="18"/>
                <w:szCs w:val="18"/>
              </w:rPr>
              <w:t xml:space="preserve"> </w:t>
            </w:r>
            <w:r w:rsidR="00B771EE">
              <w:rPr>
                <w:rFonts w:eastAsia="Verdana" w:cs="Arial"/>
                <w:sz w:val="18"/>
                <w:szCs w:val="18"/>
              </w:rPr>
              <w:tab/>
            </w:r>
            <w:r w:rsidR="00B771EE">
              <w:rPr>
                <w:rFonts w:eastAsia="Verdana" w:cs="Arial"/>
                <w:sz w:val="18"/>
                <w:szCs w:val="18"/>
              </w:rPr>
              <w:tab/>
            </w:r>
            <w:r w:rsidR="00B771EE">
              <w:rPr>
                <w:rFonts w:eastAsia="Verdana" w:cs="Arial"/>
                <w:sz w:val="18"/>
                <w:szCs w:val="18"/>
              </w:rPr>
              <w:tab/>
            </w:r>
            <w:r w:rsidRPr="00C36C70">
              <w:rPr>
                <w:rFonts w:eastAsia="Verdana" w:cs="Arial"/>
                <w:sz w:val="18"/>
                <w:szCs w:val="18"/>
              </w:rPr>
              <w:t xml:space="preserve">zvedák/sloup  </w:t>
            </w:r>
          </w:p>
          <w:p w14:paraId="7CCC2CAA" w14:textId="0E7142E2" w:rsidR="00C36C70" w:rsidRPr="00C36C70" w:rsidRDefault="00B771EE" w:rsidP="00E15C02">
            <w:pPr>
              <w:pStyle w:val="Odstavecseseznamem"/>
              <w:ind w:right="-1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>
              <w:rPr>
                <w:rFonts w:eastAsia="Verdana" w:cs="Arial"/>
                <w:sz w:val="18"/>
                <w:szCs w:val="18"/>
              </w:rPr>
              <w:tab/>
            </w:r>
            <w:r w:rsidR="00E15C02">
              <w:rPr>
                <w:rFonts w:eastAsia="Verdana" w:cs="Arial"/>
                <w:sz w:val="18"/>
                <w:szCs w:val="18"/>
              </w:rPr>
              <w:tab/>
            </w:r>
            <w:r w:rsidR="00BC3BD7">
              <w:rPr>
                <w:rFonts w:eastAsia="Verdana" w:cs="Arial"/>
                <w:sz w:val="18"/>
                <w:szCs w:val="18"/>
              </w:rPr>
              <w:tab/>
            </w:r>
            <w:r w:rsidR="00E15C02">
              <w:rPr>
                <w:rFonts w:eastAsia="Verdana" w:cs="Arial"/>
                <w:sz w:val="18"/>
                <w:szCs w:val="18"/>
              </w:rPr>
              <w:t xml:space="preserve">min </w:t>
            </w:r>
            <w:r w:rsidR="00C36C70" w:rsidRPr="00C36C70">
              <w:rPr>
                <w:rFonts w:eastAsia="Verdana" w:cs="Arial"/>
                <w:sz w:val="18"/>
                <w:szCs w:val="18"/>
              </w:rPr>
              <w:t xml:space="preserve">40 000 kg – 4 </w:t>
            </w:r>
            <w:r w:rsidR="00E15C02">
              <w:rPr>
                <w:rFonts w:eastAsia="Verdana" w:cs="Arial"/>
                <w:sz w:val="18"/>
                <w:szCs w:val="18"/>
              </w:rPr>
              <w:tab/>
            </w:r>
            <w:r w:rsidR="00E15C02">
              <w:rPr>
                <w:rFonts w:eastAsia="Verdana" w:cs="Arial"/>
                <w:sz w:val="18"/>
                <w:szCs w:val="18"/>
              </w:rPr>
              <w:tab/>
            </w:r>
            <w:r w:rsidR="00E15C02">
              <w:rPr>
                <w:rFonts w:eastAsia="Verdana" w:cs="Arial"/>
                <w:sz w:val="18"/>
                <w:szCs w:val="18"/>
              </w:rPr>
              <w:tab/>
            </w:r>
            <w:r w:rsidR="00C36C70" w:rsidRPr="00C36C70">
              <w:rPr>
                <w:rFonts w:eastAsia="Verdana" w:cs="Arial"/>
                <w:sz w:val="18"/>
                <w:szCs w:val="18"/>
              </w:rPr>
              <w:t>zvedáky/sloupy</w:t>
            </w:r>
          </w:p>
          <w:p w14:paraId="3FDA6421" w14:textId="77EAF666" w:rsidR="00C36C70" w:rsidRPr="00C36C70" w:rsidRDefault="00C36C70" w:rsidP="00B771EE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64" w:right="3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C36C70">
              <w:rPr>
                <w:rFonts w:eastAsia="Verdana" w:cs="Arial"/>
                <w:sz w:val="18"/>
                <w:szCs w:val="18"/>
              </w:rPr>
              <w:t xml:space="preserve">Nejnižší poloha patky: </w:t>
            </w:r>
            <w:r w:rsidRPr="00C36C70">
              <w:rPr>
                <w:rFonts w:eastAsia="Verdana" w:cs="Arial"/>
                <w:sz w:val="18"/>
                <w:szCs w:val="18"/>
              </w:rPr>
              <w:tab/>
              <w:t>min. 300 mm</w:t>
            </w:r>
          </w:p>
          <w:p w14:paraId="38400EE5" w14:textId="01D588BA" w:rsidR="00C36C70" w:rsidRPr="00C36C70" w:rsidRDefault="00C36C70" w:rsidP="00B771EE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64" w:right="3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C36C70">
              <w:rPr>
                <w:rFonts w:eastAsia="Verdana" w:cs="Arial"/>
                <w:sz w:val="18"/>
                <w:szCs w:val="18"/>
              </w:rPr>
              <w:t>Nejvyšší poloha patky:</w:t>
            </w:r>
            <w:r w:rsidRPr="00C36C70">
              <w:rPr>
                <w:rFonts w:eastAsia="Verdana" w:cs="Arial"/>
                <w:sz w:val="18"/>
                <w:szCs w:val="18"/>
              </w:rPr>
              <w:tab/>
              <w:t>min. 2000 mm</w:t>
            </w:r>
          </w:p>
          <w:p w14:paraId="0C8836EB" w14:textId="2B7054F1" w:rsidR="00C36C70" w:rsidRPr="00C36C70" w:rsidRDefault="00C36C70" w:rsidP="00B771EE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64" w:right="3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C36C70">
              <w:rPr>
                <w:rFonts w:eastAsia="Verdana" w:cs="Arial"/>
                <w:sz w:val="18"/>
                <w:szCs w:val="18"/>
              </w:rPr>
              <w:t>Užitečný zdvih:</w:t>
            </w:r>
            <w:r w:rsidRPr="00C36C70">
              <w:rPr>
                <w:rFonts w:eastAsia="Verdana" w:cs="Arial"/>
                <w:sz w:val="18"/>
                <w:szCs w:val="18"/>
              </w:rPr>
              <w:tab/>
            </w:r>
            <w:r w:rsidRPr="00C36C70">
              <w:rPr>
                <w:rFonts w:eastAsia="Verdana" w:cs="Arial"/>
                <w:sz w:val="18"/>
                <w:szCs w:val="18"/>
              </w:rPr>
              <w:tab/>
              <w:t>min. 1750 mm</w:t>
            </w:r>
          </w:p>
          <w:p w14:paraId="60AF9309" w14:textId="757AC05C" w:rsidR="00C36C70" w:rsidRPr="00C36C70" w:rsidRDefault="00C36C70" w:rsidP="00B771EE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64" w:right="3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C36C70">
              <w:rPr>
                <w:rFonts w:eastAsia="Verdana" w:cs="Arial"/>
                <w:sz w:val="18"/>
                <w:szCs w:val="18"/>
              </w:rPr>
              <w:t>Rychlost zdvihu:</w:t>
            </w:r>
            <w:r w:rsidRPr="00C36C70">
              <w:rPr>
                <w:rFonts w:eastAsia="Verdana" w:cs="Arial"/>
                <w:sz w:val="18"/>
                <w:szCs w:val="18"/>
              </w:rPr>
              <w:tab/>
            </w:r>
            <w:r w:rsidRPr="00C36C70">
              <w:rPr>
                <w:rFonts w:eastAsia="Verdana" w:cs="Arial"/>
                <w:sz w:val="18"/>
                <w:szCs w:val="18"/>
              </w:rPr>
              <w:tab/>
              <w:t>min. 350 mm/min.</w:t>
            </w:r>
          </w:p>
          <w:p w14:paraId="4AA8ACEA" w14:textId="25B2479E" w:rsidR="00C36C70" w:rsidRPr="00C36C70" w:rsidRDefault="00C36C70" w:rsidP="00B771EE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64" w:right="3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C36C70">
              <w:rPr>
                <w:rFonts w:eastAsia="Verdana" w:cs="Arial"/>
                <w:sz w:val="18"/>
                <w:szCs w:val="18"/>
              </w:rPr>
              <w:t xml:space="preserve">Umístění břemene: měnitelná patka vysunutí: </w:t>
            </w:r>
            <w:r w:rsidRPr="00C36C70">
              <w:rPr>
                <w:rFonts w:eastAsia="Verdana" w:cs="Arial"/>
                <w:sz w:val="18"/>
                <w:szCs w:val="18"/>
              </w:rPr>
              <w:tab/>
            </w:r>
            <w:r w:rsidR="00E453D6">
              <w:rPr>
                <w:rFonts w:eastAsia="Verdana" w:cs="Arial"/>
                <w:sz w:val="18"/>
                <w:szCs w:val="18"/>
              </w:rPr>
              <w:tab/>
            </w:r>
            <w:r w:rsidR="00E453D6">
              <w:rPr>
                <w:rFonts w:eastAsia="Verdana" w:cs="Arial"/>
                <w:sz w:val="18"/>
                <w:szCs w:val="18"/>
              </w:rPr>
              <w:tab/>
            </w:r>
            <w:r w:rsidRPr="00C36C70">
              <w:rPr>
                <w:rFonts w:eastAsia="Verdana" w:cs="Arial"/>
                <w:sz w:val="18"/>
                <w:szCs w:val="18"/>
              </w:rPr>
              <w:t>min. 400</w:t>
            </w:r>
            <w:r w:rsidR="00E453D6">
              <w:rPr>
                <w:rFonts w:eastAsia="Verdana" w:cs="Arial"/>
                <w:sz w:val="18"/>
                <w:szCs w:val="18"/>
              </w:rPr>
              <w:t xml:space="preserve"> </w:t>
            </w:r>
            <w:r w:rsidRPr="00C36C70">
              <w:rPr>
                <w:rFonts w:eastAsia="Verdana" w:cs="Arial"/>
                <w:sz w:val="18"/>
                <w:szCs w:val="18"/>
              </w:rPr>
              <w:t>mm</w:t>
            </w:r>
          </w:p>
          <w:p w14:paraId="13EA0B6B" w14:textId="578B222D" w:rsidR="00C36C70" w:rsidRPr="00E453D6" w:rsidRDefault="00C36C70" w:rsidP="00E453D6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64" w:right="3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C36C70">
              <w:rPr>
                <w:rFonts w:eastAsia="Verdana" w:cs="Arial"/>
                <w:sz w:val="18"/>
                <w:szCs w:val="18"/>
              </w:rPr>
              <w:t>Řiditelná oj pro transport zvedáků je umístěna na boku (tj. pojezd ve</w:t>
            </w:r>
            <w:r w:rsidR="00E453D6">
              <w:rPr>
                <w:rFonts w:eastAsia="Verdana" w:cs="Arial"/>
                <w:sz w:val="18"/>
                <w:szCs w:val="18"/>
              </w:rPr>
              <w:t xml:space="preserve"> </w:t>
            </w:r>
            <w:r w:rsidRPr="00E453D6">
              <w:rPr>
                <w:rFonts w:eastAsia="Verdana" w:cs="Arial"/>
                <w:sz w:val="18"/>
                <w:szCs w:val="18"/>
              </w:rPr>
              <w:t>směru osy vozidla)</w:t>
            </w:r>
          </w:p>
          <w:p w14:paraId="14C4C10B" w14:textId="477670E6" w:rsidR="00C36C70" w:rsidRPr="00C36C70" w:rsidRDefault="00C36C70" w:rsidP="00B771EE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64" w:right="3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C36C70">
              <w:rPr>
                <w:rFonts w:eastAsia="Verdana" w:cs="Arial"/>
                <w:sz w:val="18"/>
                <w:szCs w:val="18"/>
              </w:rPr>
              <w:t>Konstrukční šířka podstavy zvedáku bez oje:</w:t>
            </w:r>
            <w:r w:rsidRPr="00C36C70">
              <w:rPr>
                <w:rFonts w:eastAsia="Verdana" w:cs="Arial"/>
                <w:sz w:val="18"/>
                <w:szCs w:val="18"/>
              </w:rPr>
              <w:tab/>
            </w:r>
            <w:r w:rsidR="00E453D6">
              <w:rPr>
                <w:rFonts w:eastAsia="Verdana" w:cs="Arial"/>
                <w:sz w:val="18"/>
                <w:szCs w:val="18"/>
              </w:rPr>
              <w:tab/>
            </w:r>
            <w:r w:rsidR="00E453D6">
              <w:rPr>
                <w:rFonts w:eastAsia="Verdana" w:cs="Arial"/>
                <w:sz w:val="18"/>
                <w:szCs w:val="18"/>
              </w:rPr>
              <w:tab/>
            </w:r>
            <w:r w:rsidRPr="00C36C70">
              <w:rPr>
                <w:rFonts w:eastAsia="Verdana" w:cs="Arial"/>
                <w:sz w:val="18"/>
                <w:szCs w:val="18"/>
              </w:rPr>
              <w:t>min. 750 mm</w:t>
            </w:r>
          </w:p>
          <w:p w14:paraId="5B2E8D2C" w14:textId="3A76E39D" w:rsidR="00C36C70" w:rsidRPr="00C36C70" w:rsidRDefault="00C36C70" w:rsidP="00B771EE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64" w:right="3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C36C70">
              <w:rPr>
                <w:rFonts w:eastAsia="Verdana" w:cs="Arial"/>
                <w:sz w:val="18"/>
                <w:szCs w:val="18"/>
              </w:rPr>
              <w:t xml:space="preserve">Konstrukční hloubka podstavy zvedáku: </w:t>
            </w:r>
            <w:r w:rsidRPr="00C36C70">
              <w:rPr>
                <w:rFonts w:eastAsia="Verdana" w:cs="Arial"/>
                <w:sz w:val="18"/>
                <w:szCs w:val="18"/>
              </w:rPr>
              <w:tab/>
            </w:r>
            <w:r w:rsidR="00E453D6">
              <w:rPr>
                <w:rFonts w:eastAsia="Verdana" w:cs="Arial"/>
                <w:sz w:val="18"/>
                <w:szCs w:val="18"/>
              </w:rPr>
              <w:tab/>
            </w:r>
            <w:r w:rsidR="00E453D6">
              <w:rPr>
                <w:rFonts w:eastAsia="Verdana" w:cs="Arial"/>
                <w:sz w:val="18"/>
                <w:szCs w:val="18"/>
              </w:rPr>
              <w:tab/>
            </w:r>
            <w:r w:rsidR="00E453D6">
              <w:rPr>
                <w:rFonts w:eastAsia="Verdana" w:cs="Arial"/>
                <w:sz w:val="18"/>
                <w:szCs w:val="18"/>
              </w:rPr>
              <w:tab/>
            </w:r>
            <w:r w:rsidRPr="00C36C70">
              <w:rPr>
                <w:rFonts w:eastAsia="Verdana" w:cs="Arial"/>
                <w:sz w:val="18"/>
                <w:szCs w:val="18"/>
              </w:rPr>
              <w:t>min. 1500 mm</w:t>
            </w:r>
          </w:p>
          <w:p w14:paraId="23EACA72" w14:textId="1B3F0EC2" w:rsidR="00C36C70" w:rsidRPr="00C36C70" w:rsidRDefault="00C36C70" w:rsidP="00B771EE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64" w:right="3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C36C70">
              <w:rPr>
                <w:rFonts w:eastAsia="Verdana" w:cs="Arial"/>
                <w:sz w:val="18"/>
                <w:szCs w:val="18"/>
              </w:rPr>
              <w:t>Hmotnost:</w:t>
            </w:r>
            <w:r w:rsidRPr="00C36C70">
              <w:rPr>
                <w:rFonts w:eastAsia="Verdana" w:cs="Arial"/>
                <w:sz w:val="18"/>
                <w:szCs w:val="18"/>
              </w:rPr>
              <w:tab/>
            </w:r>
            <w:r w:rsidRPr="00C36C70">
              <w:rPr>
                <w:rFonts w:eastAsia="Verdana" w:cs="Arial"/>
                <w:sz w:val="18"/>
                <w:szCs w:val="18"/>
              </w:rPr>
              <w:tab/>
              <w:t xml:space="preserve">min.1500 kg - </w:t>
            </w:r>
            <w:r w:rsidR="00BC3BD7">
              <w:rPr>
                <w:rFonts w:eastAsia="Verdana" w:cs="Arial"/>
                <w:sz w:val="18"/>
                <w:szCs w:val="18"/>
              </w:rPr>
              <w:tab/>
            </w:r>
            <w:r w:rsidR="00BC3BD7">
              <w:rPr>
                <w:rFonts w:eastAsia="Verdana" w:cs="Arial"/>
                <w:sz w:val="18"/>
                <w:szCs w:val="18"/>
              </w:rPr>
              <w:tab/>
            </w:r>
            <w:r w:rsidR="00BC3BD7">
              <w:rPr>
                <w:rFonts w:eastAsia="Verdana" w:cs="Arial"/>
                <w:sz w:val="18"/>
                <w:szCs w:val="18"/>
              </w:rPr>
              <w:tab/>
            </w:r>
            <w:r w:rsidR="00BC3BD7">
              <w:rPr>
                <w:rFonts w:eastAsia="Verdana" w:cs="Arial"/>
                <w:sz w:val="18"/>
                <w:szCs w:val="18"/>
              </w:rPr>
              <w:tab/>
            </w:r>
            <w:r w:rsidRPr="00C36C70">
              <w:rPr>
                <w:rFonts w:eastAsia="Verdana" w:cs="Arial"/>
                <w:sz w:val="18"/>
                <w:szCs w:val="18"/>
              </w:rPr>
              <w:t xml:space="preserve">max 1700 kg / 1 </w:t>
            </w:r>
            <w:r w:rsidR="00E311B5">
              <w:rPr>
                <w:rFonts w:eastAsia="Verdana" w:cs="Arial"/>
                <w:sz w:val="18"/>
                <w:szCs w:val="18"/>
              </w:rPr>
              <w:tab/>
            </w:r>
            <w:r w:rsidR="00E311B5">
              <w:rPr>
                <w:rFonts w:eastAsia="Verdana" w:cs="Arial"/>
                <w:sz w:val="18"/>
                <w:szCs w:val="18"/>
              </w:rPr>
              <w:tab/>
            </w:r>
            <w:r w:rsidR="00E311B5">
              <w:rPr>
                <w:rFonts w:eastAsia="Verdana" w:cs="Arial"/>
                <w:sz w:val="18"/>
                <w:szCs w:val="18"/>
              </w:rPr>
              <w:tab/>
            </w:r>
            <w:r w:rsidRPr="00C36C70">
              <w:rPr>
                <w:rFonts w:eastAsia="Verdana" w:cs="Arial"/>
                <w:sz w:val="18"/>
                <w:szCs w:val="18"/>
              </w:rPr>
              <w:t>zvedák-sloup</w:t>
            </w:r>
          </w:p>
          <w:p w14:paraId="01653BC1" w14:textId="61CAF829" w:rsidR="00C36C70" w:rsidRPr="00C36C70" w:rsidRDefault="00C36C70" w:rsidP="00B771EE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64" w:right="3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C36C70">
              <w:rPr>
                <w:rFonts w:eastAsia="Verdana" w:cs="Arial"/>
                <w:sz w:val="18"/>
                <w:szCs w:val="18"/>
              </w:rPr>
              <w:t>Pohon:</w:t>
            </w:r>
            <w:r w:rsidRPr="00C36C70">
              <w:rPr>
                <w:rFonts w:eastAsia="Verdana" w:cs="Arial"/>
                <w:sz w:val="18"/>
                <w:szCs w:val="18"/>
              </w:rPr>
              <w:tab/>
            </w:r>
            <w:r w:rsidRPr="00C36C70">
              <w:rPr>
                <w:rFonts w:eastAsia="Verdana" w:cs="Arial"/>
                <w:sz w:val="18"/>
                <w:szCs w:val="18"/>
              </w:rPr>
              <w:tab/>
              <w:t>4 x 3 kW, 400 V, IP 55</w:t>
            </w:r>
          </w:p>
          <w:p w14:paraId="148D391D" w14:textId="77777777" w:rsidR="00523067" w:rsidRDefault="00C36C70" w:rsidP="00E311B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64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C36C70">
              <w:rPr>
                <w:rFonts w:eastAsia="Verdana" w:cs="Arial"/>
                <w:sz w:val="18"/>
                <w:szCs w:val="18"/>
              </w:rPr>
              <w:t>Ovládací prvky:</w:t>
            </w:r>
            <w:r w:rsidRPr="00C36C70">
              <w:rPr>
                <w:rFonts w:eastAsia="Verdana" w:cs="Arial"/>
                <w:sz w:val="18"/>
                <w:szCs w:val="18"/>
              </w:rPr>
              <w:tab/>
              <w:t>ochrana IP 55</w:t>
            </w:r>
          </w:p>
          <w:p w14:paraId="1EFB1C17" w14:textId="77777777" w:rsidR="00E311B5" w:rsidRPr="00E311B5" w:rsidRDefault="00E311B5" w:rsidP="00E311B5">
            <w:pPr>
              <w:pStyle w:val="Odstavecseseznamem"/>
              <w:numPr>
                <w:ilvl w:val="0"/>
                <w:numId w:val="3"/>
              </w:numPr>
              <w:ind w:left="46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E311B5">
              <w:rPr>
                <w:rFonts w:eastAsia="Verdana" w:cs="Arial"/>
                <w:sz w:val="18"/>
                <w:szCs w:val="18"/>
              </w:rPr>
              <w:t>Propojení kabelů křížem mezi sloupy není dovoleno</w:t>
            </w:r>
          </w:p>
          <w:p w14:paraId="6EE4B517" w14:textId="736ADAE3" w:rsidR="00E311B5" w:rsidRPr="00E311B5" w:rsidRDefault="00E311B5" w:rsidP="00E311B5">
            <w:pPr>
              <w:pStyle w:val="Odstavecseseznamem"/>
              <w:numPr>
                <w:ilvl w:val="0"/>
                <w:numId w:val="3"/>
              </w:numPr>
              <w:ind w:left="46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E311B5">
              <w:rPr>
                <w:rFonts w:eastAsia="Verdana" w:cs="Arial"/>
                <w:sz w:val="18"/>
                <w:szCs w:val="18"/>
              </w:rPr>
              <w:t xml:space="preserve">Vzdálenost mezi stojany </w:t>
            </w:r>
            <w:r>
              <w:rPr>
                <w:rFonts w:eastAsia="Verdana" w:cs="Arial"/>
                <w:sz w:val="18"/>
                <w:szCs w:val="18"/>
              </w:rPr>
              <w:tab/>
            </w:r>
            <w:r w:rsidRPr="00E311B5">
              <w:rPr>
                <w:rFonts w:eastAsia="Verdana" w:cs="Arial"/>
                <w:sz w:val="18"/>
                <w:szCs w:val="18"/>
              </w:rPr>
              <w:t>max. 15 m</w:t>
            </w:r>
          </w:p>
          <w:p w14:paraId="46244BE0" w14:textId="77777777" w:rsidR="00E311B5" w:rsidRDefault="00E311B5" w:rsidP="00E311B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64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E311B5">
              <w:rPr>
                <w:rFonts w:eastAsia="Verdana" w:cs="Arial"/>
                <w:sz w:val="18"/>
                <w:szCs w:val="18"/>
              </w:rPr>
              <w:t>Světelná signalizace chodu na každém zvedáku</w:t>
            </w:r>
          </w:p>
          <w:p w14:paraId="01566D6F" w14:textId="77777777" w:rsidR="001E3886" w:rsidRPr="001E3886" w:rsidRDefault="001E3886" w:rsidP="001E3886">
            <w:pPr>
              <w:pStyle w:val="Odstavecseseznamem"/>
              <w:numPr>
                <w:ilvl w:val="0"/>
                <w:numId w:val="3"/>
              </w:numPr>
              <w:ind w:left="46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E3886">
              <w:rPr>
                <w:rFonts w:eastAsia="Verdana" w:cs="Arial"/>
                <w:sz w:val="18"/>
                <w:szCs w:val="18"/>
              </w:rPr>
              <w:t xml:space="preserve">Asistence montáže zařízení včetně propojovacích kabelů vrchem </w:t>
            </w:r>
          </w:p>
          <w:p w14:paraId="7FA42823" w14:textId="63019E83" w:rsidR="001E3886" w:rsidRPr="00E311B5" w:rsidRDefault="001E3886" w:rsidP="001E3886">
            <w:pPr>
              <w:pStyle w:val="Odstavecseseznamem"/>
              <w:tabs>
                <w:tab w:val="left" w:pos="1418"/>
              </w:tabs>
              <w:spacing w:before="60" w:after="60" w:line="264" w:lineRule="auto"/>
              <w:ind w:left="464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</w:p>
        </w:tc>
        <w:tc>
          <w:tcPr>
            <w:tcW w:w="1498" w:type="dxa"/>
          </w:tcPr>
          <w:p w14:paraId="57A4BA67" w14:textId="77777777" w:rsidR="003927C3" w:rsidRPr="00142E57" w:rsidRDefault="003927C3" w:rsidP="00142E57">
            <w:pPr>
              <w:ind w:left="-107" w:right="-3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57" w:type="dxa"/>
          </w:tcPr>
          <w:p w14:paraId="658FECA3" w14:textId="77777777" w:rsidR="003927C3" w:rsidRPr="00142E57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</w:tbl>
    <w:p w14:paraId="1F04BF5E" w14:textId="77777777" w:rsidR="00B11718" w:rsidRDefault="00B11718"/>
    <w:p w14:paraId="142E3B9D" w14:textId="77777777" w:rsidR="008E06F1" w:rsidRPr="00AB4962" w:rsidRDefault="008E06F1" w:rsidP="008E06F1">
      <w:pPr>
        <w:spacing w:after="120"/>
        <w:jc w:val="both"/>
        <w:rPr>
          <w:sz w:val="18"/>
          <w:szCs w:val="18"/>
        </w:rPr>
      </w:pPr>
      <w:r w:rsidRPr="00AC37E2">
        <w:rPr>
          <w:sz w:val="18"/>
          <w:szCs w:val="18"/>
          <w:highlight w:val="yellow"/>
        </w:rPr>
        <w:t>*doplní dodavatel</w:t>
      </w:r>
    </w:p>
    <w:p w14:paraId="576A70A1" w14:textId="07BD72FD" w:rsidR="006E3A77" w:rsidRPr="006E3A77" w:rsidRDefault="00142E57" w:rsidP="00142E57">
      <w:pPr>
        <w:rPr>
          <w:sz w:val="18"/>
          <w:szCs w:val="18"/>
        </w:rPr>
      </w:pPr>
      <w:r w:rsidRPr="00142E57">
        <w:rPr>
          <w:sz w:val="18"/>
          <w:szCs w:val="18"/>
        </w:rPr>
        <w:t xml:space="preserve">Součástí dodávky bude i doprava do místa plnění uvedená v kupní smlouvě a odborné proškolení obsluhy </w:t>
      </w:r>
      <w:r w:rsidR="00F404A8">
        <w:rPr>
          <w:sz w:val="18"/>
          <w:szCs w:val="18"/>
        </w:rPr>
        <w:t>objedna</w:t>
      </w:r>
      <w:r w:rsidRPr="00142E57">
        <w:rPr>
          <w:sz w:val="18"/>
          <w:szCs w:val="18"/>
        </w:rPr>
        <w:t>tele</w:t>
      </w:r>
      <w:r>
        <w:rPr>
          <w:sz w:val="18"/>
          <w:szCs w:val="18"/>
        </w:rPr>
        <w:t>.</w:t>
      </w:r>
    </w:p>
    <w:sectPr w:rsidR="006E3A77" w:rsidRPr="006E3A77" w:rsidSect="00142E57">
      <w:headerReference w:type="default" r:id="rId7"/>
      <w:pgSz w:w="11906" w:h="16838"/>
      <w:pgMar w:top="1843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998C4B" w14:textId="77777777" w:rsidR="00BE3D8A" w:rsidRDefault="00BE3D8A" w:rsidP="00477F47">
      <w:pPr>
        <w:spacing w:after="0" w:line="240" w:lineRule="auto"/>
      </w:pPr>
      <w:r>
        <w:separator/>
      </w:r>
    </w:p>
  </w:endnote>
  <w:endnote w:type="continuationSeparator" w:id="0">
    <w:p w14:paraId="54921D38" w14:textId="77777777" w:rsidR="00BE3D8A" w:rsidRDefault="00BE3D8A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7E0ECC" w14:textId="77777777" w:rsidR="00BE3D8A" w:rsidRDefault="00BE3D8A" w:rsidP="00477F47">
      <w:pPr>
        <w:spacing w:after="0" w:line="240" w:lineRule="auto"/>
      </w:pPr>
      <w:r>
        <w:separator/>
      </w:r>
    </w:p>
  </w:footnote>
  <w:footnote w:type="continuationSeparator" w:id="0">
    <w:p w14:paraId="25538E08" w14:textId="77777777" w:rsidR="00BE3D8A" w:rsidRDefault="00BE3D8A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A407D" w14:textId="4DDDFF9D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142E57">
      <w:rPr>
        <w:rFonts w:eastAsia="Calibri" w:cstheme="minorHAnsi"/>
        <w:sz w:val="18"/>
        <w:szCs w:val="18"/>
        <w:lang w:eastAsia="cs-CZ"/>
      </w:rPr>
      <w:t>č. 9 Výzvy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66028C"/>
    <w:multiLevelType w:val="hybridMultilevel"/>
    <w:tmpl w:val="D23E2C4A"/>
    <w:lvl w:ilvl="0" w:tplc="E9A27204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3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5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8790850">
    <w:abstractNumId w:val="2"/>
  </w:num>
  <w:num w:numId="2" w16cid:durableId="152720553">
    <w:abstractNumId w:val="6"/>
  </w:num>
  <w:num w:numId="3" w16cid:durableId="1875535292">
    <w:abstractNumId w:val="3"/>
  </w:num>
  <w:num w:numId="4" w16cid:durableId="829174438">
    <w:abstractNumId w:val="5"/>
  </w:num>
  <w:num w:numId="5" w16cid:durableId="55476100">
    <w:abstractNumId w:val="4"/>
  </w:num>
  <w:num w:numId="6" w16cid:durableId="1097677287">
    <w:abstractNumId w:val="0"/>
  </w:num>
  <w:num w:numId="7" w16cid:durableId="8213868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06698"/>
    <w:rsid w:val="000801E5"/>
    <w:rsid w:val="00127826"/>
    <w:rsid w:val="00142E57"/>
    <w:rsid w:val="00157882"/>
    <w:rsid w:val="001B369D"/>
    <w:rsid w:val="001E3886"/>
    <w:rsid w:val="002E564C"/>
    <w:rsid w:val="0032329B"/>
    <w:rsid w:val="00326BFB"/>
    <w:rsid w:val="003727EC"/>
    <w:rsid w:val="003927C3"/>
    <w:rsid w:val="003D7AB1"/>
    <w:rsid w:val="00460C5A"/>
    <w:rsid w:val="00477F47"/>
    <w:rsid w:val="004C69A3"/>
    <w:rsid w:val="005069BE"/>
    <w:rsid w:val="00523067"/>
    <w:rsid w:val="005972FD"/>
    <w:rsid w:val="005F290F"/>
    <w:rsid w:val="00667ACE"/>
    <w:rsid w:val="006E3A77"/>
    <w:rsid w:val="008E06F1"/>
    <w:rsid w:val="008E43C9"/>
    <w:rsid w:val="00921DFD"/>
    <w:rsid w:val="009449B8"/>
    <w:rsid w:val="00963D6C"/>
    <w:rsid w:val="00A26F85"/>
    <w:rsid w:val="00A64579"/>
    <w:rsid w:val="00AB2B82"/>
    <w:rsid w:val="00AF58C3"/>
    <w:rsid w:val="00B03F10"/>
    <w:rsid w:val="00B11718"/>
    <w:rsid w:val="00B771EE"/>
    <w:rsid w:val="00BC3BD7"/>
    <w:rsid w:val="00BE3D8A"/>
    <w:rsid w:val="00BF1A95"/>
    <w:rsid w:val="00BF6A6B"/>
    <w:rsid w:val="00C36C70"/>
    <w:rsid w:val="00D83724"/>
    <w:rsid w:val="00E12524"/>
    <w:rsid w:val="00E144B5"/>
    <w:rsid w:val="00E15C02"/>
    <w:rsid w:val="00E311B5"/>
    <w:rsid w:val="00E453D6"/>
    <w:rsid w:val="00F404A8"/>
    <w:rsid w:val="00F71C10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2E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2E57"/>
    <w:rPr>
      <w:rFonts w:ascii="Segoe UI" w:hAnsi="Segoe UI" w:cs="Segoe UI"/>
      <w:sz w:val="18"/>
      <w:szCs w:val="18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F2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Kalinová Jitka</cp:lastModifiedBy>
  <cp:revision>2</cp:revision>
  <cp:lastPrinted>2024-08-01T12:01:00Z</cp:lastPrinted>
  <dcterms:created xsi:type="dcterms:W3CDTF">2024-08-01T12:04:00Z</dcterms:created>
  <dcterms:modified xsi:type="dcterms:W3CDTF">2024-08-01T12:04:00Z</dcterms:modified>
</cp:coreProperties>
</file>